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CFDC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/>
        <w:jc w:val="both"/>
        <w:textAlignment w:val="auto"/>
        <w:outlineLvl w:val="9"/>
        <w:rPr>
          <w:rFonts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附件1</w:t>
      </w:r>
    </w:p>
    <w:p w14:paraId="1D306FE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640"/>
        <w:jc w:val="both"/>
        <w:textAlignment w:val="auto"/>
        <w:outlineLvl w:val="9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</w:p>
    <w:p w14:paraId="77FEBDF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/>
        <w:jc w:val="center"/>
        <w:textAlignment w:val="auto"/>
        <w:outlineLvl w:val="9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拟纳入黑龙江省职业健康专家库人员名单</w:t>
      </w:r>
      <w:bookmarkEnd w:id="0"/>
    </w:p>
    <w:p w14:paraId="7202BCB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/>
        <w:jc w:val="center"/>
        <w:textAlignment w:val="auto"/>
        <w:outlineLvl w:val="9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</w:p>
    <w:p w14:paraId="039345B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/>
        <w:jc w:val="center"/>
        <w:textAlignment w:val="auto"/>
        <w:outlineLvl w:val="9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一、综合组</w:t>
      </w:r>
    </w:p>
    <w:p w14:paraId="548A426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/>
        <w:jc w:val="center"/>
        <w:textAlignment w:val="auto"/>
        <w:outlineLvl w:val="9"/>
        <w:rPr>
          <w:rFonts w:hint="eastAsia" w:ascii="黑体" w:eastAsia="黑体" w:cs="黑体"/>
          <w:sz w:val="32"/>
          <w:szCs w:val="32"/>
          <w:lang w:val="en-US" w:eastAsia="zh-CN"/>
        </w:rPr>
      </w:pP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052"/>
        <w:gridCol w:w="6817"/>
      </w:tblGrid>
      <w:tr w14:paraId="0B54D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8C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黑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C3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黑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D8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黑体"/>
                <w:sz w:val="24"/>
                <w:szCs w:val="24"/>
                <w:lang w:val="en-US" w:eastAsia="zh-CN"/>
              </w:rPr>
              <w:t>工作单位</w:t>
            </w:r>
          </w:p>
        </w:tc>
      </w:tr>
      <w:tr w14:paraId="20AFB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3F02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DCEB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王欢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D64A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黑龙江省医院</w:t>
            </w:r>
          </w:p>
        </w:tc>
      </w:tr>
      <w:tr w14:paraId="3F99D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5988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A76E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宋莉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C481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黑龙江省第二医院</w:t>
            </w:r>
          </w:p>
        </w:tc>
      </w:tr>
      <w:tr w14:paraId="54094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1B93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6AF3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毕玉磊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FDC8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黑龙江省第二医院</w:t>
            </w:r>
          </w:p>
        </w:tc>
      </w:tr>
      <w:tr w14:paraId="1F517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6FDC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0128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姜鹏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AACD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黑龙江省第二医院</w:t>
            </w:r>
          </w:p>
        </w:tc>
      </w:tr>
      <w:tr w14:paraId="2861D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3894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F86E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潘秀斌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D8F7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黑龙江省第二医院</w:t>
            </w:r>
          </w:p>
        </w:tc>
      </w:tr>
      <w:tr w14:paraId="169B3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9C70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3DFC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张辉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DBF0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黑龙江省第二医院</w:t>
            </w:r>
          </w:p>
        </w:tc>
      </w:tr>
      <w:tr w14:paraId="70FCF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4F9A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81D9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孙嫚丽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CC18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黑龙江省第二医院</w:t>
            </w:r>
          </w:p>
        </w:tc>
      </w:tr>
      <w:tr w14:paraId="080D4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C5A9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5306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李丹丹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6A84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黑龙江省第二医院</w:t>
            </w:r>
          </w:p>
        </w:tc>
      </w:tr>
      <w:tr w14:paraId="09215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F3E7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CEB3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杨帆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A404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黑龙江省第二医院</w:t>
            </w:r>
          </w:p>
        </w:tc>
      </w:tr>
      <w:tr w14:paraId="2248D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9E4C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743F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王浩雪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1652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黑龙江省第二医院</w:t>
            </w:r>
          </w:p>
        </w:tc>
      </w:tr>
      <w:tr w14:paraId="33C5E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2CB7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211C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栾添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2156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哈尔滨医科大学附属肿瘤医院</w:t>
            </w:r>
          </w:p>
        </w:tc>
      </w:tr>
      <w:tr w14:paraId="0AC6D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3420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7A91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吴殿坤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63C7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黑龙江省疾病预防控制中心</w:t>
            </w:r>
          </w:p>
        </w:tc>
      </w:tr>
      <w:tr w14:paraId="2C98F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BC53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BCC1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赵宇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45DB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黑龙江省疾病预防控制中心</w:t>
            </w:r>
          </w:p>
        </w:tc>
      </w:tr>
      <w:tr w14:paraId="0264F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15F8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036E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陈新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C7EF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黑龙江省疾病预防控制中心</w:t>
            </w:r>
          </w:p>
        </w:tc>
      </w:tr>
      <w:tr w14:paraId="20E21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F44F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AF1D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王雪航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2BC4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黑龙江省疾病预防控制中心</w:t>
            </w:r>
          </w:p>
        </w:tc>
      </w:tr>
      <w:tr w14:paraId="3E383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CC27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3030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曹博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F2F8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黑龙江省疾病预防控制中心</w:t>
            </w:r>
          </w:p>
        </w:tc>
      </w:tr>
      <w:tr w14:paraId="39E94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42E4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2CCA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张毅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66DD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黑龙江省疾病预防控制中心</w:t>
            </w:r>
          </w:p>
        </w:tc>
      </w:tr>
      <w:tr w14:paraId="2830B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6497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BE2D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姜殷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5335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黑龙江省疾病预防控制中心（已退休）</w:t>
            </w:r>
          </w:p>
        </w:tc>
      </w:tr>
      <w:tr w14:paraId="13B2F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6D3F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351C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贺杰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3665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黑龙江省疾病预防控制中心（已退休）</w:t>
            </w:r>
          </w:p>
        </w:tc>
      </w:tr>
      <w:tr w14:paraId="6DEE5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4211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08A2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赵弘韬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D7C7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黑龙江省原子能研究院</w:t>
            </w:r>
          </w:p>
        </w:tc>
      </w:tr>
      <w:tr w14:paraId="38651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37BF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C1A9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张楠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8238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黑龙江省原子能研究院</w:t>
            </w:r>
          </w:p>
        </w:tc>
      </w:tr>
      <w:tr w14:paraId="5894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3237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D94E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孙普男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0D84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黑龙江大学物理科学与技术学院</w:t>
            </w:r>
          </w:p>
        </w:tc>
      </w:tr>
      <w:tr w14:paraId="71C94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E3A8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FADB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杨丽妲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2C84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黑龙江护理高等专科学校</w:t>
            </w:r>
          </w:p>
        </w:tc>
      </w:tr>
      <w:tr w14:paraId="67150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7329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BCE0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杨颖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99E6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黑龙江省安全生产技术中心（已退休）</w:t>
            </w:r>
          </w:p>
        </w:tc>
      </w:tr>
      <w:tr w14:paraId="25DA8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9FB8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56A7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吕天玲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FF2B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黑龙江省安全生产技术中心</w:t>
            </w:r>
          </w:p>
        </w:tc>
      </w:tr>
      <w:tr w14:paraId="7872A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43DB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1DE1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于静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1D13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黑龙江省安全生产技术中心</w:t>
            </w:r>
          </w:p>
        </w:tc>
      </w:tr>
      <w:tr w14:paraId="46DB4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BB6A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E825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姜洪君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4A19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黑龙江省龙煤矿业控股集团有限责任公司安全监察局</w:t>
            </w:r>
          </w:p>
        </w:tc>
      </w:tr>
      <w:tr w14:paraId="6F439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99AC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15C0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张吉芳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71A9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哈尔滨市疾病预防控制中心</w:t>
            </w:r>
          </w:p>
        </w:tc>
      </w:tr>
      <w:tr w14:paraId="729E4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FA71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B5F7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袁淑丽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D708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哈尔滨市疾病预防控制中心</w:t>
            </w:r>
          </w:p>
        </w:tc>
      </w:tr>
      <w:tr w14:paraId="3A207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80F4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2617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何慧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27E9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哈尔滨市疾病预防控制中心</w:t>
            </w:r>
          </w:p>
        </w:tc>
      </w:tr>
      <w:tr w14:paraId="42E67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193A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B964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扈曼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12AD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哈尔滨市南岗区疾病预防控制中心</w:t>
            </w:r>
          </w:p>
        </w:tc>
      </w:tr>
      <w:tr w14:paraId="7FD68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C868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41F4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王志强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F24D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哈尔滨市南岗区疾病预防控制中心（已退休）</w:t>
            </w:r>
          </w:p>
        </w:tc>
      </w:tr>
      <w:tr w14:paraId="72143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50A4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632A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杨宁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6B96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哈尔滨市第二医院</w:t>
            </w:r>
          </w:p>
        </w:tc>
      </w:tr>
      <w:tr w14:paraId="2B368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8720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0AB9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徐海斌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F255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黑龙江博智泽远评价检测有限公司</w:t>
            </w:r>
          </w:p>
        </w:tc>
      </w:tr>
      <w:tr w14:paraId="65C64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35C2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5A6B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赵栋梁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6319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黑龙江安龙职业安全检测评价有限公司</w:t>
            </w:r>
          </w:p>
        </w:tc>
      </w:tr>
      <w:tr w14:paraId="41DA7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79E0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F86E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曹震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C99C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黑龙江安龙职业安全检测评价有限公司</w:t>
            </w:r>
          </w:p>
        </w:tc>
      </w:tr>
      <w:tr w14:paraId="27C52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0044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88A4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林岚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DEF6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中国兵器工业集团航空弹药研究院有限公司</w:t>
            </w:r>
          </w:p>
        </w:tc>
      </w:tr>
      <w:tr w14:paraId="49E2F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4D22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5508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咸恒亮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9286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哈尔滨电机厂有限责任公司</w:t>
            </w:r>
          </w:p>
        </w:tc>
      </w:tr>
      <w:tr w14:paraId="42A2A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C6B2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C429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朱兴杰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2374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黑龙江省庄禹检测科技有限公司</w:t>
            </w:r>
          </w:p>
        </w:tc>
      </w:tr>
      <w:tr w14:paraId="16067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97E0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A0EB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彦鑫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2AE6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黑龙江和华安全卫生技术咨询有限公司</w:t>
            </w:r>
          </w:p>
        </w:tc>
      </w:tr>
      <w:tr w14:paraId="11CAB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189C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EC3D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张春丽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1ABF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哈尔滨世纪万安科技有限公司</w:t>
            </w:r>
          </w:p>
        </w:tc>
      </w:tr>
      <w:tr w14:paraId="0F771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3811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B458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刘钢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7785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哈尔滨世纪万安科技有限公司</w:t>
            </w:r>
          </w:p>
        </w:tc>
      </w:tr>
      <w:tr w14:paraId="5A6E9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6932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0657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刘亚新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C055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哈尔滨赛弗特安全技术有限公司</w:t>
            </w:r>
          </w:p>
        </w:tc>
      </w:tr>
      <w:tr w14:paraId="61674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140D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4316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吕洪吉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DA3B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众安工程咨询有限公司（已退休）</w:t>
            </w:r>
          </w:p>
        </w:tc>
      </w:tr>
      <w:tr w14:paraId="795BE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C58B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069F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金嘉鑫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5CF5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齐齐哈尔机械有限公司</w:t>
            </w:r>
          </w:p>
        </w:tc>
      </w:tr>
      <w:tr w14:paraId="3CAC4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9F66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B3E3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李宏伟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FB48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牡丹江市疾病预防控制中心</w:t>
            </w:r>
          </w:p>
        </w:tc>
      </w:tr>
      <w:tr w14:paraId="033C7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37C5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66D1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武斌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E21C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牡丹江市疾病预防控制中心</w:t>
            </w:r>
          </w:p>
        </w:tc>
      </w:tr>
      <w:tr w14:paraId="03575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81B4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9C19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滕添羽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D206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佳木斯市疾病预防控制中心</w:t>
            </w:r>
          </w:p>
        </w:tc>
      </w:tr>
      <w:tr w14:paraId="5D89E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B8F9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41F4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许国华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143A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先后任职于佳木斯市卫生监督所、佳木斯市卫生健康委员会（已退休）</w:t>
            </w:r>
          </w:p>
        </w:tc>
      </w:tr>
      <w:tr w14:paraId="7F4C3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9668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C224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李忠国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0554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大庆市疾病预防控制中心</w:t>
            </w:r>
          </w:p>
        </w:tc>
      </w:tr>
      <w:tr w14:paraId="04E14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B4F3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6A7A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平庆玲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2189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大庆市让胡路区疾病预防控制中心</w:t>
            </w:r>
          </w:p>
        </w:tc>
      </w:tr>
      <w:tr w14:paraId="2296C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D1D0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AA8E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王涛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58ED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大庆油田有限责任公司</w:t>
            </w:r>
          </w:p>
        </w:tc>
      </w:tr>
      <w:tr w14:paraId="12625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8247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CE9C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郭宝珠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AE13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大庆石化公司（已退休）</w:t>
            </w:r>
          </w:p>
        </w:tc>
      </w:tr>
      <w:tr w14:paraId="35D59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C6C3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1504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王昌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F9C9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大庆石化公司</w:t>
            </w:r>
          </w:p>
        </w:tc>
      </w:tr>
      <w:tr w14:paraId="4C000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2595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93D0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王广廷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A1A1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鹤岗市疾病预防控制中心</w:t>
            </w:r>
          </w:p>
        </w:tc>
      </w:tr>
      <w:tr w14:paraId="02E3C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91B0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450F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尤丕卿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0818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华能鹤岗发电有限公司</w:t>
            </w:r>
          </w:p>
        </w:tc>
      </w:tr>
      <w:tr w14:paraId="725DD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349F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6A0F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赵学伟</w:t>
            </w:r>
          </w:p>
        </w:tc>
        <w:tc>
          <w:tcPr>
            <w:tcW w:w="3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59C2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黑龙江新瑞石油化工有限公司</w:t>
            </w:r>
          </w:p>
        </w:tc>
      </w:tr>
    </w:tbl>
    <w:p w14:paraId="2ED3C02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/>
        <w:jc w:val="center"/>
        <w:textAlignment w:val="auto"/>
        <w:outlineLvl w:val="9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20BA5235">
      <w:pPr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7FB4B0C1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58E0DE-46A8-4504-A641-B3C4E7B368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D289E07-12D1-4988-94F7-1CE3085AFD9F}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563525C-9C4C-4ECF-954B-AC24B08E7FE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161F707D-58D2-4550-9FEA-8D03753887E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A81B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D04489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D04489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BC6ACF"/>
    <w:rsid w:val="0DBC6ACF"/>
    <w:rsid w:val="5948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bCs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2026-08-06T02:51:00Z</dcterms:created>
  <dc:creator>张宇</dc:creator>
  <cp:lastModifiedBy>张宇</cp:lastModifiedBy>
  <dcterms:modified xsi:type="dcterms:W3CDTF">2026-08-06T02:59:36Z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5242ED02FE2C4BCF9B918619ED83DD29_11</vt:lpwstr>
  </property>
  <property fmtid="{D5CDD505-2E9C-101B-9397-08002B2CF9AE}" pid="4" name="KSOTemplateDocerSaveRecord">
    <vt:lpwstr>eyJoZGlkIjoiM2UwYjE2ZjQzOWY2NDg0ODRmYzI0MjNiM2IzYTc2OTYiLCJ1c2VySWQiOiI0NzE4Mzc1MTkifQ==</vt:lpwstr>
  </property>
</Properties>
</file>